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ageBreakBefore/>
        <w:rPr>
          <w:b/>
          <w:sz w:val="28"/>
        </w:rPr>
      </w:pPr>
      <w:r>
        <w:rPr>
          <w:b/>
          <w:sz w:val="28"/>
        </w:rPr>
        <w:t>You are invited to take part in</w:t>
      </w:r>
    </w:p>
    <w:p>
      <w:pPr>
        <w:pStyle w:val="style0"/>
        <w:rPr>
          <w:b/>
          <w:sz w:val="28"/>
        </w:rPr>
      </w:pPr>
      <w:r>
        <w:rPr>
          <w:b/>
          <w:sz w:val="28"/>
        </w:rPr>
      </w:r>
    </w:p>
    <w:p>
      <w:pPr>
        <w:pStyle w:val="style0"/>
        <w:jc w:val="center"/>
        <w:rPr>
          <w:b/>
          <w:sz w:val="40"/>
        </w:rPr>
      </w:pPr>
      <w:r>
        <w:rPr>
          <w:b/>
          <w:sz w:val="40"/>
        </w:rPr>
        <w:t>MobQuest - 2014!</w:t>
      </w:r>
    </w:p>
    <w:p>
      <w:pPr>
        <w:pStyle w:val="style0"/>
        <w:rPr>
          <w:b/>
          <w:sz w:val="36"/>
        </w:rPr>
      </w:pPr>
      <w:r>
        <w:rPr>
          <w:b/>
          <w:sz w:val="36"/>
        </w:rPr>
      </w:r>
    </w:p>
    <w:p>
      <w:pPr>
        <w:pStyle w:val="style0"/>
        <w:rPr>
          <w:sz w:val="32"/>
        </w:rPr>
      </w:pPr>
      <w:r>
        <w:rPr>
          <w:b/>
          <w:sz w:val="32"/>
        </w:rPr>
        <w:t xml:space="preserve">Please fill out this form and send it back to Annemarie Schaaf </w:t>
      </w:r>
      <w:r>
        <w:rPr>
          <w:sz w:val="32"/>
        </w:rPr>
        <w:t>(aschaaf@ucdavis.edu)</w:t>
      </w:r>
    </w:p>
    <w:p>
      <w:pPr>
        <w:pStyle w:val="style0"/>
        <w:rPr>
          <w:b/>
          <w:sz w:val="24"/>
        </w:rPr>
      </w:pPr>
      <w:r>
        <w:rPr>
          <w:b/>
          <w:sz w:val="24"/>
        </w:rPr>
      </w:r>
    </w:p>
    <w:p>
      <w:pPr>
        <w:pStyle w:val="style0"/>
        <w:rPr>
          <w:b/>
          <w:sz w:val="24"/>
        </w:rPr>
      </w:pPr>
      <w:r>
        <w:rPr>
          <w:b/>
          <w:sz w:val="24"/>
        </w:rPr>
        <w:t>Name: _________________________</w:t>
        <w:tab/>
        <w:tab/>
        <w:tab/>
        <w:tab/>
        <w:t xml:space="preserve">Sex: </w:t>
        <w:tab/>
      </w:r>
      <w:bookmarkStart w:id="0" w:name="__Fieldmark__350_1296166450"/>
      <w:r>
        <w:rPr>
          <w:b/>
          <w:sz w:val="24"/>
        </w:rPr>
        <w:t>M</w:t>
      </w:r>
      <w:bookmarkEnd w:id="0"/>
      <w:r>
        <w:rPr>
          <w:sz w:val="24"/>
        </w:rPr>
        <w:tab/>
      </w:r>
      <w:bookmarkStart w:id="1" w:name="__Fieldmark__354_1296166450"/>
      <w:bookmarkEnd w:id="1"/>
      <w:r>
        <w:rPr>
          <w:b/>
          <w:sz w:val="24"/>
        </w:rPr>
        <w:t>F</w:t>
      </w:r>
    </w:p>
    <w:p>
      <w:pPr>
        <w:pStyle w:val="style0"/>
        <w:rPr>
          <w:sz w:val="24"/>
        </w:rPr>
      </w:pPr>
      <w:r>
        <w:rPr>
          <w:sz w:val="24"/>
        </w:rPr>
        <w:t>Degree (MS or PhD):_______</w:t>
        <w:tab/>
        <w:tab/>
        <w:tab/>
        <w:tab/>
        <w:t>Email: ______________________</w:t>
      </w:r>
    </w:p>
    <w:p>
      <w:pPr>
        <w:pStyle w:val="style0"/>
        <w:rPr>
          <w:b/>
          <w:sz w:val="24"/>
        </w:rPr>
      </w:pPr>
      <w:r>
        <w:rPr>
          <w:b/>
          <w:sz w:val="24"/>
        </w:rPr>
      </w:r>
    </w:p>
    <w:p>
      <w:pPr>
        <w:pStyle w:val="style0"/>
        <w:rPr>
          <w:b/>
          <w:sz w:val="24"/>
        </w:rPr>
      </w:pPr>
      <w:r>
        <w:rPr>
          <w:b/>
          <w:sz w:val="24"/>
        </w:rPr>
        <w:t>Will you be attending MobQuest 2014?</w:t>
      </w:r>
    </w:p>
    <w:p>
      <w:pPr>
        <w:pStyle w:val="style0"/>
        <w:ind w:firstLine="720" w:left="0" w:right="0"/>
        <w:rPr>
          <w:sz w:val="24"/>
        </w:rPr>
      </w:pPr>
      <w:r>
        <w:rPr>
          <w:sz w:val="24"/>
        </w:rPr>
        <w:t>Yes, I will be attending:</w:t>
        <w:tab/>
      </w:r>
      <w:bookmarkStart w:id="2" w:name="__Fieldmark__372_1296166450"/>
      <w:bookmarkStart w:id="3" w:name="Check1"/>
      <w:bookmarkEnd w:id="2"/>
      <w:bookmarkEnd w:id="3"/>
      <w:r>
        <w:rPr>
          <w:sz w:val="24"/>
        </w:rPr>
        <w:tab/>
      </w:r>
    </w:p>
    <w:p>
      <w:pPr>
        <w:pStyle w:val="style0"/>
        <w:ind w:firstLine="720" w:left="0" w:right="0"/>
        <w:rPr>
          <w:sz w:val="24"/>
        </w:rPr>
      </w:pPr>
      <w:r>
        <w:rPr>
          <w:sz w:val="24"/>
        </w:rPr>
        <w:t>No, I will not be attending:</w:t>
        <w:tab/>
      </w:r>
      <w:bookmarkStart w:id="4" w:name="__Fieldmark__381_1296166450"/>
      <w:bookmarkStart w:id="5" w:name="Check2"/>
      <w:bookmarkEnd w:id="4"/>
      <w:bookmarkEnd w:id="5"/>
      <w:r>
        <w:rPr>
          <w:sz w:val="24"/>
        </w:rPr>
        <w:tab/>
      </w:r>
    </w:p>
    <w:p>
      <w:pPr>
        <w:pStyle w:val="style0"/>
        <w:ind w:firstLine="720" w:left="0" w:right="0"/>
        <w:rPr>
          <w:sz w:val="24"/>
        </w:rPr>
      </w:pPr>
      <w:r>
        <w:rPr>
          <w:sz w:val="24"/>
        </w:rPr>
      </w:r>
    </w:p>
    <w:p>
      <w:pPr>
        <w:pStyle w:val="style0"/>
        <w:rPr>
          <w:sz w:val="24"/>
        </w:rPr>
      </w:pPr>
      <w:r>
        <w:rPr>
          <w:sz w:val="24"/>
        </w:rPr>
      </w:r>
    </w:p>
    <w:p>
      <w:pPr>
        <w:pStyle w:val="style0"/>
        <w:rPr>
          <w:sz w:val="24"/>
        </w:rPr>
      </w:pPr>
      <w:r>
        <w:rPr>
          <w:b/>
          <w:sz w:val="24"/>
        </w:rPr>
        <w:t>Do you have any dietary restrictions or food allergies?</w:t>
        <w:tab/>
        <w:tab/>
        <w:t>Yes:</w:t>
      </w:r>
      <w:bookmarkStart w:id="6" w:name="__Fieldmark__388_1296166450"/>
      <w:r>
        <w:rPr>
          <w:b/>
          <w:sz w:val="24"/>
        </w:rPr>
        <w:t xml:space="preserve"> </w:t>
      </w:r>
      <w:bookmarkEnd w:id="6"/>
      <w:r>
        <w:rPr>
          <w:sz w:val="24"/>
        </w:rPr>
        <w:tab/>
      </w:r>
      <w:r>
        <w:rPr>
          <w:b/>
          <w:sz w:val="24"/>
        </w:rPr>
        <w:t>No:</w:t>
      </w:r>
      <w:bookmarkStart w:id="7" w:name="__Fieldmark__393_1296166450"/>
      <w:bookmarkEnd w:id="7"/>
      <w:r>
        <w:rPr>
          <w:sz w:val="24"/>
        </w:rPr>
        <w:t xml:space="preserve"> </w:t>
      </w:r>
    </w:p>
    <w:p>
      <w:pPr>
        <w:pStyle w:val="style0"/>
        <w:rPr>
          <w:sz w:val="24"/>
        </w:rPr>
      </w:pPr>
      <w:r>
        <w:rPr>
          <w:sz w:val="24"/>
        </w:rPr>
        <w:tab/>
        <w:t>If so, please list them:</w:t>
      </w:r>
    </w:p>
    <w:p>
      <w:pPr>
        <w:pStyle w:val="style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</w:t>
      </w:r>
    </w:p>
    <w:p>
      <w:pPr>
        <w:pStyle w:val="style0"/>
        <w:rPr>
          <w:sz w:val="24"/>
        </w:rPr>
      </w:pPr>
      <w:r>
        <w:rPr>
          <w:sz w:val="24"/>
        </w:rPr>
      </w:r>
    </w:p>
    <w:p>
      <w:pPr>
        <w:pStyle w:val="style0"/>
        <w:rPr>
          <w:sz w:val="24"/>
        </w:rPr>
      </w:pPr>
      <w:r>
        <w:rPr>
          <w:b/>
          <w:sz w:val="24"/>
        </w:rPr>
        <w:t xml:space="preserve">Are you willing to help with cooking and meals? </w:t>
        <w:tab/>
        <w:tab/>
        <w:t>Yes:</w:t>
      </w:r>
      <w:bookmarkStart w:id="8" w:name="__Fieldmark__402_1296166450"/>
      <w:r>
        <w:rPr>
          <w:b/>
          <w:sz w:val="24"/>
        </w:rPr>
        <w:t xml:space="preserve"> </w:t>
      </w:r>
      <w:bookmarkEnd w:id="8"/>
      <w:r>
        <w:rPr>
          <w:sz w:val="24"/>
        </w:rPr>
        <w:tab/>
      </w:r>
      <w:r>
        <w:rPr>
          <w:b/>
          <w:sz w:val="24"/>
        </w:rPr>
        <w:t>No:</w:t>
      </w:r>
      <w:bookmarkStart w:id="9" w:name="__Fieldmark__407_1296166450"/>
      <w:bookmarkEnd w:id="9"/>
      <w:r>
        <w:rPr>
          <w:sz w:val="24"/>
        </w:rPr>
        <w:t xml:space="preserve"> </w:t>
      </w:r>
    </w:p>
    <w:p>
      <w:pPr>
        <w:pStyle w:val="style0"/>
        <w:rPr>
          <w:sz w:val="24"/>
        </w:rPr>
      </w:pPr>
      <w:r>
        <w:rPr>
          <w:sz w:val="24"/>
        </w:rPr>
      </w:r>
    </w:p>
    <w:p>
      <w:pPr>
        <w:pStyle w:val="style0"/>
        <w:rPr>
          <w:sz w:val="24"/>
        </w:rPr>
      </w:pPr>
      <w:r>
        <w:rPr>
          <w:b/>
          <w:sz w:val="24"/>
        </w:rPr>
        <w:t xml:space="preserve">Are you okay with sharing a queen-sized bed or larger? </w:t>
        <w:tab/>
        <w:t>Yes:</w:t>
      </w:r>
      <w:bookmarkStart w:id="10" w:name="__Fieldmark__412_1296166450"/>
      <w:r>
        <w:rPr>
          <w:b/>
          <w:sz w:val="24"/>
        </w:rPr>
        <w:t xml:space="preserve"> </w:t>
      </w:r>
      <w:bookmarkEnd w:id="10"/>
      <w:r>
        <w:rPr>
          <w:sz w:val="24"/>
        </w:rPr>
        <w:tab/>
      </w:r>
      <w:r>
        <w:rPr>
          <w:b/>
          <w:sz w:val="24"/>
        </w:rPr>
        <w:t>No:</w:t>
      </w:r>
      <w:bookmarkStart w:id="11" w:name="__Fieldmark__417_1296166450"/>
      <w:bookmarkEnd w:id="11"/>
      <w:r>
        <w:rPr>
          <w:sz w:val="24"/>
        </w:rPr>
        <w:t xml:space="preserve"> </w:t>
      </w:r>
    </w:p>
    <w:p>
      <w:pPr>
        <w:pStyle w:val="style0"/>
        <w:rPr>
          <w:sz w:val="24"/>
        </w:rPr>
      </w:pPr>
      <w:r>
        <w:rPr>
          <w:sz w:val="24"/>
        </w:rPr>
      </w:r>
    </w:p>
    <w:p>
      <w:pPr>
        <w:pStyle w:val="style0"/>
        <w:rPr>
          <w:sz w:val="24"/>
        </w:rPr>
      </w:pPr>
      <w:r>
        <w:rPr>
          <w:sz w:val="24"/>
        </w:rPr>
      </w:r>
    </w:p>
    <w:p>
      <w:pPr>
        <w:pStyle w:val="style0"/>
        <w:rPr>
          <w:sz w:val="24"/>
        </w:rPr>
      </w:pPr>
      <w:r>
        <w:rPr>
          <w:b/>
          <w:sz w:val="24"/>
        </w:rPr>
        <w:t>Are there any health concerns or other concerns that we should be aware of that may limit your mobility or ability to participate in activities</w:t>
      </w:r>
      <w:r>
        <w:rPr>
          <w:sz w:val="24"/>
        </w:rPr>
        <w:t>?</w:t>
      </w:r>
    </w:p>
    <w:p>
      <w:pPr>
        <w:pStyle w:val="style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</w:t>
      </w:r>
    </w:p>
    <w:p>
      <w:pPr>
        <w:pStyle w:val="style0"/>
        <w:rPr>
          <w:sz w:val="24"/>
        </w:rPr>
      </w:pPr>
      <w:r>
        <w:rPr>
          <w:sz w:val="24"/>
        </w:rPr>
      </w:r>
    </w:p>
    <w:p>
      <w:pPr>
        <w:pStyle w:val="style0"/>
        <w:rPr>
          <w:sz w:val="24"/>
        </w:rPr>
      </w:pPr>
      <w:r>
        <w:rPr>
          <w:b/>
          <w:sz w:val="24"/>
        </w:rPr>
        <w:t>What part of the transportation sector are you most interested in?</w:t>
      </w:r>
      <w:r>
        <w:rPr>
          <w:sz w:val="24"/>
        </w:rPr>
        <w:t xml:space="preserve"> </w:t>
      </w:r>
    </w:p>
    <w:p>
      <w:pPr>
        <w:pStyle w:val="style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</w:t>
      </w:r>
    </w:p>
    <w:p>
      <w:pPr>
        <w:pStyle w:val="style0"/>
        <w:rPr>
          <w:b/>
          <w:sz w:val="24"/>
        </w:rPr>
      </w:pPr>
      <w:r>
        <w:rPr>
          <w:b/>
          <w:sz w:val="24"/>
        </w:rPr>
      </w:r>
    </w:p>
    <w:p>
      <w:pPr>
        <w:pStyle w:val="style0"/>
        <w:rPr>
          <w:b/>
          <w:sz w:val="24"/>
        </w:rPr>
      </w:pPr>
      <w:r>
        <w:rPr>
          <w:b/>
          <w:sz w:val="24"/>
        </w:rPr>
        <w:t>Contact Information:</w:t>
      </w:r>
    </w:p>
    <w:p>
      <w:pPr>
        <w:pStyle w:val="style0"/>
        <w:rPr>
          <w:sz w:val="24"/>
        </w:rPr>
      </w:pPr>
      <w:r>
        <w:rPr>
          <w:sz w:val="24"/>
        </w:rPr>
        <w:t>Cell phone: (___) ____ - ______</w:t>
        <w:tab/>
        <w:tab/>
        <w:t>email address: _______________________</w:t>
        <w:br/>
        <w:pict>
          <v:rect fillcolor="white" id="shape_0" style="position:absolute;margin-left:1pt;margin-top:24.6pt;width:431.9pt;height:53.9pt">
            <v:wrap v:type="none"/>
            <v:fill color2="black" detectmouseclick="t" type="solid"/>
            <v:stroke color="black" endcap="flat" joinstyle="round"/>
          </v:rect>
        </w:pict>
      </w:r>
    </w:p>
    <w:p>
      <w:pPr>
        <w:pStyle w:val="style0"/>
        <w:ind w:firstLine="720" w:left="0" w:right="0"/>
        <w:rPr>
          <w:i/>
          <w:sz w:val="24"/>
        </w:rPr>
      </w:pPr>
      <w:r>
        <w:rPr>
          <w:i/>
          <w:sz w:val="24"/>
        </w:rPr>
        <w:t>Emergency Contact Information</w:t>
      </w:r>
    </w:p>
    <w:p>
      <w:pPr>
        <w:pStyle w:val="style0"/>
        <w:ind w:firstLine="720" w:left="0" w:right="0"/>
        <w:rPr>
          <w:sz w:val="24"/>
        </w:rPr>
      </w:pPr>
      <w:r>
        <w:rPr>
          <w:sz w:val="24"/>
        </w:rPr>
        <w:t>Emergency Contact Name: ____________________</w:t>
        <w:tab/>
        <w:tab/>
      </w:r>
    </w:p>
    <w:p>
      <w:pPr>
        <w:pStyle w:val="style0"/>
        <w:ind w:firstLine="720" w:left="0" w:right="0"/>
        <w:rPr>
          <w:sz w:val="24"/>
        </w:rPr>
      </w:pPr>
      <w:r>
        <w:rPr>
          <w:sz w:val="24"/>
        </w:rPr>
        <w:t>Emergency Contact Number: (___) ____ - ______</w:t>
      </w:r>
    </w:p>
    <w:p>
      <w:pPr>
        <w:pStyle w:val="style0"/>
        <w:ind w:firstLine="720" w:left="0" w:right="0"/>
        <w:rPr>
          <w:sz w:val="24"/>
        </w:rPr>
      </w:pPr>
      <w:r>
        <w:rPr>
          <w:sz w:val="24"/>
        </w:rPr>
      </w:r>
    </w:p>
    <w:p>
      <w:pPr>
        <w:pStyle w:val="style0"/>
        <w:rPr>
          <w:rStyle w:val="style15"/>
          <w:sz w:val="24"/>
        </w:rPr>
      </w:pPr>
      <w:r>
        <w:rPr>
          <w:sz w:val="24"/>
        </w:rPr>
        <w:t xml:space="preserve">Note: You will also be required to sign a </w:t>
      </w:r>
      <w:hyperlink r:id="rId2">
        <w:r>
          <w:rPr>
            <w:rStyle w:val="style15"/>
            <w:sz w:val="24"/>
          </w:rPr>
          <w:t>waiver of liability</w:t>
        </w:r>
      </w:hyperlink>
    </w:p>
    <w:p>
      <w:pPr>
        <w:pStyle w:val="style0"/>
        <w:rPr/>
      </w:pPr>
      <w:r>
        <w:rPr/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Arial Unicode MS" w:eastAsia="Arial Unicode MS" w:hAnsi="Times New Roman"/>
      <w:color w:val="00000A"/>
      <w:sz w:val="24"/>
      <w:szCs w:val="24"/>
      <w:lang w:bidi="hi-IN" w:eastAsia="zh-CN" w:val="en-US"/>
    </w:rPr>
  </w:style>
  <w:style w:styleId="style15" w:type="character">
    <w:name w:val="Internet Link"/>
    <w:next w:val="style15"/>
    <w:rPr>
      <w:color w:val="000080"/>
      <w:u w:val="single"/>
      <w:lang w:bidi="zxx-" w:eastAsia="zxx-" w:val="zxx-"/>
    </w:rPr>
  </w:style>
  <w:style w:styleId="style16" w:type="character">
    <w:name w:val="Visited Internet Link"/>
    <w:next w:val="style16"/>
    <w:rPr>
      <w:color w:val="800000"/>
      <w:u w:val="single"/>
      <w:lang w:bidi="zxx-" w:eastAsia="zxx-" w:val="zxx-"/>
    </w:rPr>
  </w:style>
  <w:style w:styleId="style17" w:type="paragraph">
    <w:name w:val="Heading"/>
    <w:basedOn w:val="style0"/>
    <w:next w:val="style18"/>
    <w:pPr>
      <w:keepNext/>
      <w:spacing w:after="120" w:before="240"/>
      <w:contextualSpacing w:val="false"/>
    </w:pPr>
    <w:rPr>
      <w:rFonts w:ascii="Arial" w:cs="Arial Unicode MS" w:eastAsia="Arial Unicode MS" w:hAnsi="Arial"/>
      <w:sz w:val="28"/>
      <w:szCs w:val="28"/>
    </w:rPr>
  </w:style>
  <w:style w:styleId="style18" w:type="paragraph">
    <w:name w:val="Text Body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"/>
    <w:basedOn w:val="style18"/>
    <w:next w:val="style19"/>
    <w:pPr/>
    <w:rPr>
      <w:rFonts w:cs="Mangal"/>
    </w:rPr>
  </w:style>
  <w:style w:styleId="style20" w:type="paragraph">
    <w:name w:val="Caption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ts.ucdavis.edu/files/MQ-Waiver.pdf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2014-06-03T15:32:46Z</dcterms:created>
  <cp:revision>0</cp:revision>
</cp:coreProperties>
</file>